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36" w:rsidRPr="00C273E1" w:rsidRDefault="00EE2D36" w:rsidP="00EE2D36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Obrazac IV</w:t>
      </w:r>
      <w:r w:rsidRPr="00C273E1">
        <w:rPr>
          <w:rFonts w:asciiTheme="minorHAnsi" w:hAnsiTheme="minorHAnsi" w:cstheme="minorHAnsi"/>
          <w:b/>
          <w:bCs/>
          <w:sz w:val="24"/>
          <w:szCs w:val="24"/>
        </w:rPr>
        <w:t>-Izleti</w:t>
      </w:r>
    </w:p>
    <w:p w:rsidR="00EE2D36" w:rsidRPr="00C273E1" w:rsidRDefault="00EE2D36" w:rsidP="00EE2D36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EE2D36" w:rsidRPr="00C273E1" w:rsidRDefault="00EE2D36" w:rsidP="00EE2D36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EE2D36" w:rsidRPr="00C273E1" w:rsidRDefault="006679BB" w:rsidP="00EE2D3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Kraljevica, 16</w:t>
      </w:r>
      <w:r w:rsidR="00EE2D36" w:rsidRPr="00C273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travnja</w:t>
      </w:r>
      <w:r w:rsidR="00EE2D36" w:rsidRPr="00C273E1">
        <w:rPr>
          <w:rFonts w:cstheme="minorHAnsi"/>
          <w:sz w:val="24"/>
          <w:szCs w:val="24"/>
        </w:rPr>
        <w:t xml:space="preserve"> 2019.</w:t>
      </w:r>
    </w:p>
    <w:p w:rsidR="00EE2D36" w:rsidRPr="00C273E1" w:rsidRDefault="00EE2D36" w:rsidP="00EE2D36">
      <w:pPr>
        <w:spacing w:line="360" w:lineRule="auto"/>
        <w:rPr>
          <w:rFonts w:cstheme="minorHAnsi"/>
          <w:sz w:val="24"/>
          <w:szCs w:val="24"/>
        </w:rPr>
      </w:pPr>
      <w:r w:rsidRPr="00C273E1">
        <w:rPr>
          <w:rFonts w:cstheme="minorHAnsi"/>
          <w:sz w:val="24"/>
          <w:szCs w:val="24"/>
        </w:rPr>
        <w:t>Početak sastanka: 1</w:t>
      </w:r>
      <w:r>
        <w:rPr>
          <w:rFonts w:cstheme="minorHAnsi"/>
          <w:sz w:val="24"/>
          <w:szCs w:val="24"/>
        </w:rPr>
        <w:t>7</w:t>
      </w:r>
      <w:r w:rsidRPr="00C273E1">
        <w:rPr>
          <w:rFonts w:cstheme="minorHAnsi"/>
          <w:sz w:val="24"/>
          <w:szCs w:val="24"/>
        </w:rPr>
        <w:t>,00h</w:t>
      </w:r>
    </w:p>
    <w:p w:rsidR="00EE2D36" w:rsidRPr="00C273E1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EE2D36" w:rsidRPr="00EE2D36" w:rsidRDefault="00EE2D36" w:rsidP="00EE2D36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2D36">
        <w:rPr>
          <w:rFonts w:cstheme="minorHAnsi"/>
          <w:b/>
          <w:bCs/>
          <w:sz w:val="24"/>
          <w:szCs w:val="24"/>
        </w:rPr>
        <w:t>Zapisnik</w:t>
      </w:r>
    </w:p>
    <w:p w:rsidR="00EE2D36" w:rsidRPr="00EE2D36" w:rsidRDefault="00EE2D36" w:rsidP="00EE2D36">
      <w:pPr>
        <w:spacing w:beforeAutospacing="1" w:after="0" w:afterAutospacing="1" w:line="480" w:lineRule="auto"/>
        <w:jc w:val="center"/>
        <w:rPr>
          <w:rFonts w:cstheme="minorHAnsi"/>
          <w:b/>
          <w:sz w:val="24"/>
          <w:szCs w:val="24"/>
        </w:rPr>
      </w:pPr>
      <w:r w:rsidRPr="00EE2D36">
        <w:rPr>
          <w:rFonts w:eastAsia="Times New Roman" w:cstheme="minorHAnsi"/>
          <w:b/>
          <w:sz w:val="24"/>
          <w:szCs w:val="24"/>
          <w:lang w:eastAsia="hr-HR"/>
        </w:rPr>
        <w:t>O odluci</w:t>
      </w:r>
      <w:r w:rsidRPr="00F278DB">
        <w:rPr>
          <w:rFonts w:eastAsia="Times New Roman" w:cstheme="minorHAnsi"/>
          <w:b/>
          <w:sz w:val="24"/>
          <w:szCs w:val="24"/>
          <w:lang w:eastAsia="hr-HR"/>
        </w:rPr>
        <w:t xml:space="preserve"> o odabiru turističke agencije za organizaciju </w:t>
      </w:r>
      <w:r w:rsidR="006679BB">
        <w:rPr>
          <w:rFonts w:eastAsia="Times New Roman" w:cstheme="minorHAnsi"/>
          <w:b/>
          <w:sz w:val="24"/>
          <w:szCs w:val="24"/>
          <w:lang w:eastAsia="hr-HR"/>
        </w:rPr>
        <w:t xml:space="preserve">višednevne </w:t>
      </w:r>
      <w:proofErr w:type="spellStart"/>
      <w:r w:rsidR="006679BB">
        <w:rPr>
          <w:rFonts w:eastAsia="Times New Roman" w:cstheme="minorHAnsi"/>
          <w:b/>
          <w:sz w:val="24"/>
          <w:szCs w:val="24"/>
          <w:lang w:eastAsia="hr-HR"/>
        </w:rPr>
        <w:t>izvanučioničke</w:t>
      </w:r>
      <w:proofErr w:type="spellEnd"/>
      <w:r w:rsidR="006679BB">
        <w:rPr>
          <w:rFonts w:eastAsia="Times New Roman" w:cstheme="minorHAnsi"/>
          <w:b/>
          <w:sz w:val="24"/>
          <w:szCs w:val="24"/>
          <w:lang w:eastAsia="hr-HR"/>
        </w:rPr>
        <w:t xml:space="preserve"> nastave u Srednju Dalmaciju</w:t>
      </w:r>
      <w:r w:rsidRPr="00EE2D36">
        <w:rPr>
          <w:rFonts w:eastAsia="Times New Roman" w:cstheme="minorHAnsi"/>
          <w:b/>
          <w:sz w:val="24"/>
          <w:szCs w:val="24"/>
          <w:lang w:eastAsia="hr-HR"/>
        </w:rPr>
        <w:t xml:space="preserve"> u </w:t>
      </w:r>
      <w:r w:rsidR="006679BB">
        <w:rPr>
          <w:rFonts w:cstheme="minorHAnsi"/>
          <w:b/>
          <w:sz w:val="24"/>
          <w:szCs w:val="24"/>
        </w:rPr>
        <w:t>školskoj godini 2019./2020</w:t>
      </w:r>
      <w:r w:rsidRPr="00EE2D36">
        <w:rPr>
          <w:rFonts w:cstheme="minorHAnsi"/>
          <w:b/>
          <w:sz w:val="24"/>
          <w:szCs w:val="24"/>
        </w:rPr>
        <w:t>.</w:t>
      </w:r>
    </w:p>
    <w:p w:rsidR="00EE2D36" w:rsidRPr="00C273E1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EE2D36" w:rsidRPr="00F278DB" w:rsidRDefault="00EE2D36" w:rsidP="00EE2D36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Sukladno članku 12. st. 5. Pravilnika o izvođenju izleta, ekskurzija i drugih odgojno-obrazovnih aktivnosti izvan škole ("Narodne novine" broj 67/14. i 81/15.), na roditeljskom sastanku održanom </w:t>
      </w:r>
      <w:r w:rsidR="006679B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16. travnja</w:t>
      </w: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201</w:t>
      </w: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9</w:t>
      </w: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. godine, donesena je konačna Odluka o odabiru turističke agencije za organizaciju </w:t>
      </w:r>
      <w:r w:rsidR="006679BB" w:rsidRPr="006679B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višednevne </w:t>
      </w:r>
      <w:proofErr w:type="spellStart"/>
      <w:r w:rsidR="006679BB" w:rsidRPr="006679B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izvanučioničke</w:t>
      </w:r>
      <w:proofErr w:type="spellEnd"/>
      <w:r w:rsidR="006679BB" w:rsidRPr="006679B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nastave u Srednju Dalmaciju u školskoj godini 2019./2020.</w:t>
      </w:r>
    </w:p>
    <w:p w:rsidR="00EE2D36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EE2D36" w:rsidRPr="00C273E1" w:rsidRDefault="00EE2D36" w:rsidP="00EE2D36">
      <w:pPr>
        <w:spacing w:line="360" w:lineRule="auto"/>
        <w:rPr>
          <w:rFonts w:cstheme="minorHAnsi"/>
          <w:sz w:val="24"/>
          <w:szCs w:val="24"/>
        </w:rPr>
      </w:pPr>
      <w:r w:rsidRPr="00C273E1">
        <w:rPr>
          <w:rFonts w:cstheme="minorHAnsi"/>
          <w:sz w:val="24"/>
          <w:szCs w:val="24"/>
        </w:rPr>
        <w:t>Dnevni red:</w:t>
      </w:r>
    </w:p>
    <w:p w:rsidR="00EE2D36" w:rsidRPr="00C273E1" w:rsidRDefault="00EE2D36" w:rsidP="00EE2D36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Predstavljanje turističkih agencija</w:t>
      </w:r>
    </w:p>
    <w:p w:rsidR="00EE2D36" w:rsidRPr="00C273E1" w:rsidRDefault="00EE2D36" w:rsidP="00EE2D36">
      <w:pPr>
        <w:pStyle w:val="Odlomakpopis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Odabir agencije - gla</w:t>
      </w:r>
      <w:r w:rsidR="00CF0EFA">
        <w:rPr>
          <w:rFonts w:asciiTheme="minorHAnsi" w:hAnsiTheme="minorHAnsi" w:cstheme="minorHAnsi"/>
          <w:sz w:val="24"/>
          <w:szCs w:val="24"/>
        </w:rPr>
        <w:t>sovanje</w:t>
      </w:r>
      <w:bookmarkStart w:id="0" w:name="_GoBack"/>
      <w:bookmarkEnd w:id="0"/>
    </w:p>
    <w:p w:rsidR="00EE2D36" w:rsidRDefault="00EE2D36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EE2D36" w:rsidRDefault="00EE2D36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EE2D36" w:rsidRDefault="00EE2D36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6679BB" w:rsidRDefault="006679BB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6679BB" w:rsidRDefault="006679BB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6679BB" w:rsidRDefault="006679BB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EE2D36" w:rsidRPr="00F278DB" w:rsidRDefault="00EE2D36" w:rsidP="00EE2D36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lastRenderedPageBreak/>
        <w:t xml:space="preserve">Na </w:t>
      </w:r>
      <w:r w:rsidR="006679B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roditeljskom sastanku održanom 16. travnja 2019. godine roditelji i</w:t>
      </w: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učitelj</w:t>
      </w:r>
      <w:r w:rsidR="006679B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i voditelji</w:t>
      </w: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 nakon provedenog glasovanja, većinom glasova nazočnih članova, donijeli su sljedeću</w:t>
      </w:r>
    </w:p>
    <w:p w:rsidR="00EE2D36" w:rsidRPr="00F278DB" w:rsidRDefault="00EE2D36" w:rsidP="00EE2D36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 O D L U K U</w:t>
      </w:r>
    </w:p>
    <w:p w:rsidR="00EE2D36" w:rsidRPr="00F278DB" w:rsidRDefault="00EE2D36" w:rsidP="00EE2D36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 Izabrana je ponuda turističke agencije</w:t>
      </w:r>
    </w:p>
    <w:p w:rsidR="00EE2D36" w:rsidRPr="00F278DB" w:rsidRDefault="006679BB" w:rsidP="006679BB">
      <w:pPr>
        <w:spacing w:beforeAutospacing="1" w:after="0" w:afterAutospacing="1" w:line="240" w:lineRule="auto"/>
        <w:ind w:left="1416" w:firstLine="708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 xml:space="preserve">ABC </w:t>
      </w:r>
      <w:proofErr w:type="spellStart"/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Travel</w:t>
      </w:r>
      <w:proofErr w:type="spellEnd"/>
      <w:r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, Miroslava Krleže 3A, Rijeka 51000</w:t>
      </w:r>
      <w:r w:rsidR="00EE2D36" w:rsidRPr="00F278DB"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  <w:t> </w:t>
      </w:r>
    </w:p>
    <w:p w:rsidR="00EE2D36" w:rsidRPr="00C273E1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EE2D36" w:rsidRDefault="00EE2D36" w:rsidP="00EE2D36">
      <w:pPr>
        <w:spacing w:line="360" w:lineRule="auto"/>
        <w:jc w:val="right"/>
        <w:rPr>
          <w:rFonts w:cstheme="minorHAnsi"/>
          <w:sz w:val="24"/>
          <w:szCs w:val="24"/>
        </w:rPr>
      </w:pPr>
      <w:r w:rsidRPr="00C273E1">
        <w:rPr>
          <w:rFonts w:cstheme="minorHAnsi"/>
          <w:sz w:val="24"/>
          <w:szCs w:val="24"/>
        </w:rPr>
        <w:t>Predsjednik povjerenstva:</w:t>
      </w:r>
    </w:p>
    <w:p w:rsidR="00EE2D36" w:rsidRPr="00C273E1" w:rsidRDefault="006679BB" w:rsidP="00EE2D36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Irena Škarić</w:t>
      </w:r>
    </w:p>
    <w:p w:rsidR="00EE2D36" w:rsidRPr="00C273E1" w:rsidRDefault="00EE2D36" w:rsidP="00EE2D36">
      <w:pPr>
        <w:spacing w:line="240" w:lineRule="auto"/>
        <w:rPr>
          <w:rFonts w:cstheme="minorHAnsi"/>
          <w:spacing w:val="-3"/>
          <w:sz w:val="24"/>
          <w:szCs w:val="24"/>
        </w:rPr>
      </w:pPr>
      <w:r w:rsidRPr="00C273E1">
        <w:rPr>
          <w:rFonts w:cstheme="minorHAnsi"/>
          <w:spacing w:val="-3"/>
          <w:sz w:val="24"/>
          <w:szCs w:val="24"/>
        </w:rPr>
        <w:t>Dostavlja se:</w:t>
      </w:r>
    </w:p>
    <w:p w:rsidR="00EE2D36" w:rsidRPr="00C273E1" w:rsidRDefault="00EE2D36" w:rsidP="00EE2D3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273E1">
        <w:rPr>
          <w:rFonts w:cstheme="minorHAnsi"/>
          <w:spacing w:val="-3"/>
          <w:sz w:val="24"/>
          <w:szCs w:val="24"/>
        </w:rPr>
        <w:t>Web stranica škole</w:t>
      </w:r>
    </w:p>
    <w:p w:rsidR="00EE2D36" w:rsidRPr="00C273E1" w:rsidRDefault="00EE2D36" w:rsidP="00EE2D3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273E1">
        <w:rPr>
          <w:rFonts w:cstheme="minorHAnsi"/>
          <w:spacing w:val="-3"/>
          <w:sz w:val="24"/>
          <w:szCs w:val="24"/>
        </w:rPr>
        <w:t>Arhiva škole</w:t>
      </w:r>
    </w:p>
    <w:p w:rsidR="00EE2D36" w:rsidRPr="00C273E1" w:rsidRDefault="00EE2D36" w:rsidP="00EE2D36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41339" w:rsidRDefault="00341339"/>
    <w:p w:rsidR="00EE2D36" w:rsidRDefault="00EE2D36" w:rsidP="00EE2D36">
      <w:r w:rsidRPr="008E192F">
        <w:t>Roditeljskom s</w:t>
      </w:r>
      <w:r w:rsidR="006679BB">
        <w:t>astanku prisustvuje  29</w:t>
      </w:r>
      <w:r>
        <w:t xml:space="preserve"> </w:t>
      </w:r>
      <w:r w:rsidRPr="008E192F">
        <w:t xml:space="preserve"> roditelj</w:t>
      </w:r>
      <w:r>
        <w:t>a, od toga</w:t>
      </w:r>
      <w:r w:rsidRPr="008E192F">
        <w:t xml:space="preserve"> </w:t>
      </w:r>
      <w:r w:rsidR="006679BB">
        <w:t>7.a – 16</w:t>
      </w:r>
      <w:r>
        <w:t xml:space="preserve"> roditelja  i</w:t>
      </w:r>
    </w:p>
    <w:p w:rsidR="00EE2D36" w:rsidRDefault="006679BB" w:rsidP="00EE2D36">
      <w:r>
        <w:t xml:space="preserve"> 7.b  - 13</w:t>
      </w:r>
      <w:r w:rsidR="00EE2D36">
        <w:t xml:space="preserve"> roditelja,  te razred</w:t>
      </w:r>
      <w:r>
        <w:t xml:space="preserve">nici dragan Malnar (7.a) i Mirela </w:t>
      </w:r>
      <w:proofErr w:type="spellStart"/>
      <w:r>
        <w:t>Grbac</w:t>
      </w:r>
      <w:proofErr w:type="spellEnd"/>
      <w:r>
        <w:t xml:space="preserve"> (7.b)</w:t>
      </w:r>
    </w:p>
    <w:p w:rsidR="006679BB" w:rsidRPr="008E192F" w:rsidRDefault="006679BB" w:rsidP="00EE2D36"/>
    <w:p w:rsidR="00EE2D36" w:rsidRPr="006679BB" w:rsidRDefault="006679BB" w:rsidP="006679BB">
      <w:pPr>
        <w:pStyle w:val="Odlomakpopisa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Ad.1. </w:t>
      </w:r>
      <w:r w:rsidRPr="006679BB">
        <w:rPr>
          <w:rFonts w:cstheme="minorHAnsi"/>
          <w:sz w:val="24"/>
          <w:szCs w:val="24"/>
        </w:rPr>
        <w:t>Predstavljanje turističkih agencija</w:t>
      </w:r>
    </w:p>
    <w:p w:rsidR="00EE2D36" w:rsidRDefault="00EE2D36" w:rsidP="00EE2D36">
      <w:pPr>
        <w:ind w:left="720"/>
        <w:contextualSpacing/>
      </w:pPr>
      <w:r>
        <w:t>Na roditeljski sastanak d</w:t>
      </w:r>
      <w:r w:rsidR="006679BB">
        <w:t>ošli su predstavnici obje  agencije</w:t>
      </w:r>
      <w:r>
        <w:t xml:space="preserve"> te su roditeljima prezentirali svoje ponude. </w:t>
      </w:r>
    </w:p>
    <w:p w:rsidR="00EE2D36" w:rsidRDefault="00EE2D36" w:rsidP="00EE2D36">
      <w:pPr>
        <w:ind w:left="720"/>
        <w:contextualSpacing/>
      </w:pPr>
      <w:r>
        <w:t>Svaka  agencija imala je prezentaciju u trajanju  od 20 minuta  u kojoj je roditeljima iznijela plan putovanja i sve detalje o sadržajima koje nude, te izašlo roditeljima ususret u odgovorima na postavljena pitanja.</w:t>
      </w:r>
      <w:r w:rsidRPr="00B3082B">
        <w:t xml:space="preserve"> </w:t>
      </w:r>
      <w:r>
        <w:t xml:space="preserve"> </w:t>
      </w:r>
    </w:p>
    <w:p w:rsidR="00EE2D36" w:rsidRPr="00B3082B" w:rsidRDefault="00EE2D36" w:rsidP="00EE2D36">
      <w:pPr>
        <w:ind w:left="720"/>
        <w:contextualSpacing/>
      </w:pPr>
    </w:p>
    <w:p w:rsidR="006679BB" w:rsidRPr="00C273E1" w:rsidRDefault="006679BB" w:rsidP="006679BB">
      <w:pPr>
        <w:pStyle w:val="Odlomakpopisa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Ad.2. </w:t>
      </w:r>
      <w:r>
        <w:rPr>
          <w:rFonts w:asciiTheme="minorHAnsi" w:hAnsiTheme="minorHAnsi" w:cstheme="minorHAnsi"/>
          <w:sz w:val="24"/>
          <w:szCs w:val="24"/>
        </w:rPr>
        <w:t>Odabir agencije - gla</w:t>
      </w:r>
      <w:r>
        <w:rPr>
          <w:rFonts w:asciiTheme="minorHAnsi" w:hAnsiTheme="minorHAnsi" w:cstheme="minorHAnsi"/>
          <w:sz w:val="24"/>
          <w:szCs w:val="24"/>
        </w:rPr>
        <w:t>sovanje</w:t>
      </w:r>
    </w:p>
    <w:p w:rsidR="00EE2D36" w:rsidRDefault="00EE2D36" w:rsidP="00EE2D36">
      <w:pPr>
        <w:ind w:left="720"/>
        <w:contextualSpacing/>
      </w:pPr>
    </w:p>
    <w:p w:rsidR="00EE2D36" w:rsidRDefault="00EE2D36" w:rsidP="00EE2D36">
      <w:pPr>
        <w:ind w:left="720"/>
        <w:contextualSpacing/>
      </w:pPr>
      <w:r>
        <w:t>Nakon prezentiranja ponuda pristupilo se javnom glas</w:t>
      </w:r>
      <w:r w:rsidRPr="00A62328">
        <w:t>anju.</w:t>
      </w:r>
      <w:r>
        <w:t xml:space="preserve"> </w:t>
      </w:r>
      <w:r w:rsidRPr="00A62328">
        <w:t xml:space="preserve"> </w:t>
      </w:r>
      <w:r>
        <w:t>Rodite</w:t>
      </w:r>
      <w:r w:rsidR="006679BB">
        <w:t xml:space="preserve">lji su  glasali 19 glasova za agenciju ABC </w:t>
      </w:r>
      <w:proofErr w:type="spellStart"/>
      <w:r w:rsidR="006679BB">
        <w:t>Travel</w:t>
      </w:r>
      <w:proofErr w:type="spellEnd"/>
      <w:r>
        <w:t>, te 1</w:t>
      </w:r>
      <w:r w:rsidR="006679BB">
        <w:t>0  glasova  za agenciju</w:t>
      </w:r>
      <w:r w:rsidR="00CF0EFA">
        <w:t xml:space="preserve"> Autotrans d.d. – </w:t>
      </w:r>
      <w:proofErr w:type="spellStart"/>
      <w:r w:rsidR="00CF0EFA">
        <w:t>Arriva</w:t>
      </w:r>
      <w:proofErr w:type="spellEnd"/>
      <w:r w:rsidR="00CF0EFA">
        <w:t xml:space="preserve"> </w:t>
      </w:r>
      <w:proofErr w:type="spellStart"/>
      <w:r w:rsidR="00CF0EFA">
        <w:t>Travel</w:t>
      </w:r>
      <w:proofErr w:type="spellEnd"/>
      <w:r w:rsidR="00CF0EFA">
        <w:t>.</w:t>
      </w:r>
    </w:p>
    <w:p w:rsidR="00EE2D36" w:rsidRDefault="00CF0EFA" w:rsidP="00EE2D36">
      <w:pPr>
        <w:ind w:left="720"/>
        <w:contextualSpacing/>
      </w:pPr>
      <w:r>
        <w:t xml:space="preserve">Odabrana je agencija ABC </w:t>
      </w:r>
      <w:proofErr w:type="spellStart"/>
      <w:r>
        <w:t>Travel</w:t>
      </w:r>
      <w:proofErr w:type="spellEnd"/>
      <w:r>
        <w:t>.</w:t>
      </w:r>
    </w:p>
    <w:p w:rsidR="00EE2D36" w:rsidRPr="008E192F" w:rsidRDefault="00EE2D36" w:rsidP="00EE2D36">
      <w:pPr>
        <w:contextualSpacing/>
      </w:pPr>
      <w:r>
        <w:t xml:space="preserve">                              Roditeljski sastanak je završio u 18.00 sati.</w:t>
      </w:r>
    </w:p>
    <w:p w:rsidR="00EE2D36" w:rsidRDefault="00EE2D36"/>
    <w:sectPr w:rsidR="00EE2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29" w:rsidRDefault="00473D29" w:rsidP="00EE2D36">
      <w:pPr>
        <w:spacing w:after="0" w:line="240" w:lineRule="auto"/>
      </w:pPr>
      <w:r>
        <w:separator/>
      </w:r>
    </w:p>
  </w:endnote>
  <w:endnote w:type="continuationSeparator" w:id="0">
    <w:p w:rsidR="00473D29" w:rsidRDefault="00473D29" w:rsidP="00EE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29" w:rsidRDefault="00473D29" w:rsidP="00EE2D36">
      <w:pPr>
        <w:spacing w:after="0" w:line="240" w:lineRule="auto"/>
      </w:pPr>
      <w:r>
        <w:separator/>
      </w:r>
    </w:p>
  </w:footnote>
  <w:footnote w:type="continuationSeparator" w:id="0">
    <w:p w:rsidR="00473D29" w:rsidRDefault="00473D29" w:rsidP="00EE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35" w:rsidRPr="00EE2D36" w:rsidRDefault="00204A94" w:rsidP="00A139D4">
    <w:pPr>
      <w:pStyle w:val="Zaglavlje"/>
      <w:rPr>
        <w:b/>
        <w:sz w:val="24"/>
        <w:szCs w:val="24"/>
      </w:rPr>
    </w:pPr>
    <w:r w:rsidRPr="00EE2D36">
      <w:rPr>
        <w:b/>
        <w:caps/>
        <w:noProof/>
        <w:color w:val="808080" w:themeColor="background1" w:themeShade="80"/>
        <w:sz w:val="24"/>
        <w:szCs w:val="24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B1A55" wp14:editId="328E0AF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473D29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B1A55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u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154235" w:rsidRDefault="00473D29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E2D36">
      <w:rPr>
        <w:b/>
        <w:sz w:val="24"/>
        <w:szCs w:val="24"/>
      </w:rPr>
      <w:t>Osnovna škola Kraljevica</w:t>
    </w:r>
  </w:p>
  <w:p w:rsidR="00A139D4" w:rsidRPr="00EE2D36" w:rsidRDefault="00204A94" w:rsidP="00A139D4">
    <w:pPr>
      <w:pStyle w:val="StandardWeb"/>
      <w:shd w:val="clear" w:color="auto" w:fill="FFFFFF"/>
      <w:rPr>
        <w:rFonts w:ascii="Calibri" w:hAnsi="Calibri" w:cs="Calibri"/>
        <w:color w:val="000000"/>
      </w:rPr>
    </w:pPr>
    <w:r w:rsidRPr="00EE2D36">
      <w:rPr>
        <w:rStyle w:val="Naglaeno"/>
        <w:rFonts w:ascii="Calibri" w:hAnsi="Calibri" w:cs="Calibri"/>
        <w:color w:val="000000"/>
      </w:rPr>
      <w:t>Strossmayerova 35</w:t>
    </w:r>
  </w:p>
  <w:p w:rsidR="00A139D4" w:rsidRPr="00EE2D36" w:rsidRDefault="00204A94" w:rsidP="00A139D4">
    <w:pPr>
      <w:pStyle w:val="StandardWeb"/>
      <w:shd w:val="clear" w:color="auto" w:fill="FFFFFF"/>
      <w:rPr>
        <w:rFonts w:ascii="Calibri" w:hAnsi="Calibri" w:cs="Calibri"/>
        <w:color w:val="000000"/>
      </w:rPr>
    </w:pPr>
    <w:r w:rsidRPr="00EE2D36">
      <w:rPr>
        <w:rStyle w:val="Naglaeno"/>
        <w:rFonts w:ascii="Calibri" w:hAnsi="Calibri" w:cs="Calibri"/>
        <w:color w:val="000000"/>
      </w:rPr>
      <w:t>51262 Kraljevica</w:t>
    </w:r>
  </w:p>
  <w:p w:rsidR="00A139D4" w:rsidRPr="00EE2D36" w:rsidRDefault="00473D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E46"/>
    <w:multiLevelType w:val="hybridMultilevel"/>
    <w:tmpl w:val="859AD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98516DB"/>
    <w:multiLevelType w:val="hybridMultilevel"/>
    <w:tmpl w:val="7F3A72A8"/>
    <w:lvl w:ilvl="0" w:tplc="A97EB3F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E2D43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EB6"/>
    <w:multiLevelType w:val="hybridMultilevel"/>
    <w:tmpl w:val="18BC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45B96"/>
    <w:multiLevelType w:val="hybridMultilevel"/>
    <w:tmpl w:val="0FF68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36"/>
    <w:rsid w:val="00204A94"/>
    <w:rsid w:val="00341339"/>
    <w:rsid w:val="00473D29"/>
    <w:rsid w:val="006679BB"/>
    <w:rsid w:val="00CF0EFA"/>
    <w:rsid w:val="00E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9F472-7B3A-452A-BDBE-7FB8018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2D36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EE2D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ZaglavljeChar">
    <w:name w:val="Zaglavlje Char"/>
    <w:basedOn w:val="Zadanifontodlomka"/>
    <w:link w:val="Zaglavlje"/>
    <w:uiPriority w:val="99"/>
    <w:rsid w:val="00EE2D36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2D36"/>
    <w:rPr>
      <w:b/>
      <w:bCs/>
    </w:rPr>
  </w:style>
  <w:style w:type="paragraph" w:customStyle="1" w:styleId="Standard">
    <w:name w:val="Standard"/>
    <w:rsid w:val="00EE2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slov">
    <w:name w:val="Title"/>
    <w:basedOn w:val="Normal"/>
    <w:link w:val="NaslovChar"/>
    <w:uiPriority w:val="99"/>
    <w:qFormat/>
    <w:rsid w:val="00EE2D3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EE2D36"/>
    <w:rPr>
      <w:rFonts w:ascii="Arial" w:eastAsia="Times New Roman" w:hAnsi="Arial" w:cs="Arial"/>
      <w:b/>
      <w:bCs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E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2</cp:revision>
  <cp:lastPrinted>2019-05-23T08:25:00Z</cp:lastPrinted>
  <dcterms:created xsi:type="dcterms:W3CDTF">2019-02-20T15:00:00Z</dcterms:created>
  <dcterms:modified xsi:type="dcterms:W3CDTF">2019-05-23T08:25:00Z</dcterms:modified>
</cp:coreProperties>
</file>